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60" w:lineRule="atLeast"/>
        <w:ind w:right="0"/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highlight w:val="none"/>
          <w:lang w:val="en-US" w:eastAsia="zh-CN" w:bidi="ar"/>
        </w:rPr>
        <w:t>铜川市妇幼保健院2022年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60" w:lineRule="atLeast"/>
        <w:ind w:right="0"/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highlight w:val="none"/>
          <w:lang w:val="en-US" w:eastAsia="zh-CN" w:bidi="ar"/>
        </w:rPr>
        <w:t>公开招聘高层次及紧缺专业技术人才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60" w:lineRule="atLeast"/>
        <w:ind w:right="0"/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highlight w:val="none"/>
          <w:lang w:val="en-US" w:eastAsia="zh-CN" w:bidi="ar"/>
        </w:rPr>
        <w:t>面试成绩及进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highlight w:val="none"/>
          <w:lang w:val="en-US" w:eastAsia="zh-CN" w:bidi="ar"/>
        </w:rPr>
        <w:t>入体检人员名单</w:t>
      </w:r>
    </w:p>
    <w:tbl>
      <w:tblPr>
        <w:tblStyle w:val="4"/>
        <w:tblpPr w:leftFromText="180" w:rightFromText="180" w:vertAnchor="text" w:horzAnchor="page" w:tblpX="1202" w:tblpY="1398"/>
        <w:tblOverlap w:val="never"/>
        <w:tblW w:w="97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85"/>
        <w:gridCol w:w="1416"/>
        <w:gridCol w:w="1898"/>
        <w:gridCol w:w="1781"/>
        <w:gridCol w:w="1106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唐霄婧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2022010202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妇产科医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贺保利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2022010201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妇产科医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  珂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2022010501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内科医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83.6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雷海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2022011401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普通外科医师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60" w:lineRule="atLeast"/>
        <w:ind w:right="0"/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60" w:lineRule="atLeast"/>
        <w:ind w:right="0"/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60" w:lineRule="atLeast"/>
        <w:ind w:right="0"/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60" w:lineRule="atLeast"/>
        <w:ind w:right="0"/>
        <w:jc w:val="both"/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60" w:lineRule="atLeast"/>
        <w:ind w:right="0"/>
        <w:jc w:val="both"/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highlight w:val="none"/>
          <w:lang w:val="en-US" w:eastAsia="zh-CN" w:bidi="ar"/>
        </w:rPr>
      </w:pPr>
    </w:p>
    <w:p/>
    <w:sectPr>
      <w:pgSz w:w="11906" w:h="16838"/>
      <w:pgMar w:top="1440" w:right="850" w:bottom="1440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NjE1OWMzYTMwYjFjZGM0MzM1NzY0NDJlNzAwMTkifQ=="/>
  </w:docVars>
  <w:rsids>
    <w:rsidRoot w:val="7D1A3D6E"/>
    <w:rsid w:val="327D45A2"/>
    <w:rsid w:val="3F0833B0"/>
    <w:rsid w:val="7D1A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191</Characters>
  <Lines>0</Lines>
  <Paragraphs>0</Paragraphs>
  <TotalTime>9</TotalTime>
  <ScaleCrop>false</ScaleCrop>
  <LinksUpToDate>false</LinksUpToDate>
  <CharactersWithSpaces>193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2022-10-15T10:39:00Z</dcterms:created>
  <dc:creator>Forever</dc:creator>
  <cp:lastModifiedBy>Forever</cp:lastModifiedBy>
  <dcterms:modified xsi:type="dcterms:W3CDTF">2022-10-15T10:56:30Z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D546F0AFC9114CC8B7D3BDF9BE3CA18D</vt:lpwstr>
  </property>
</Properties>
</file>